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210" w:beforeAutospacing="0" w:after="210" w:afterAutospacing="0" w:line="600" w:lineRule="exact"/>
        <w:ind w:right="0"/>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第五届中国青年志愿者协会会员和</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210" w:beforeAutospacing="0" w:after="210" w:afterAutospacing="0"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理事会理事</w:t>
      </w:r>
      <w:r>
        <w:rPr>
          <w:rFonts w:hint="eastAsia" w:ascii="方正小标宋简体" w:hAnsi="方正小标宋简体" w:eastAsia="方正小标宋简体" w:cs="方正小标宋简体"/>
          <w:sz w:val="44"/>
          <w:szCs w:val="44"/>
          <w:lang w:eastAsia="zh-CN"/>
        </w:rPr>
        <w:t>候选人</w:t>
      </w:r>
      <w:r>
        <w:rPr>
          <w:rFonts w:hint="eastAsia" w:ascii="方正小标宋简体" w:hAnsi="方正小标宋简体" w:eastAsia="方正小标宋简体" w:cs="方正小标宋简体"/>
          <w:sz w:val="44"/>
          <w:szCs w:val="44"/>
        </w:rPr>
        <w:t>名单</w:t>
      </w:r>
    </w:p>
    <w:bookmarkEnd w:id="0"/>
    <w:p>
      <w:pPr>
        <w:pStyle w:val="4"/>
        <w:keepNext w:val="0"/>
        <w:keepLines w:val="0"/>
        <w:widowControl/>
        <w:suppressLineNumbers w:val="0"/>
        <w:shd w:val="clear" w:fill="FFFFFF"/>
        <w:spacing w:before="210" w:beforeAutospacing="0" w:after="210" w:afterAutospacing="0"/>
        <w:ind w:right="0" w:firstLine="640" w:firstLineChars="200"/>
        <w:jc w:val="center"/>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（排名不分先后）</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一、个人会员及理事候选人（16名）</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徐本禹，男，汉族，1982年4月生，中共党员，硕士研究生学历，现任中共秭归县委副书记、中国青年志愿者协会副会长。曾荣获2004年“感动中国”年度人物、全国十大社会公益之星、中国青年五四奖章、中国十大杰出志愿者、中国青年志愿服务金质奖章、中国十大杰出青年等荣誉称号。本禹志愿服务队先后被授予全国社会扶贫先进集体、全国志愿服务示范团队、最美志愿者荣誉称号，拟推选为中国青年志愿者协会常务理事。</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郎坤，女，满族，1984年11月生，中共党员，硕士研究生学历，现任武汉理工大学团委书记、武汉团市委副书记（挂职）、中国青年志愿者协会理事、湖北省志愿者协会副会长。曾荣获中国青年五四奖章、中国青年志愿者优秀个人奖、 湖北省杰出青年志愿者、湖北青年五四奖章、湖北省志愿者形象大使、湖北省道德模范等荣誉称号，拟推选为中国青年志愿者协会理事。</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许涛，男，汉族，1975年7月生，中共党员，博士研究生学历，现任中建三局集团有限公司党委委员、中建三局集团有限公司（北京）董事长、党委书记，中国青年企业家协会会员、北京市建筑业联合会理事。曾荣获全国工程质量管理先进工作者、湖北青年五四奖章、湖北五一劳动奖章等荣誉称号，拟推选为中国青年志愿者协会理事。</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4.代茜，女，汉族，1983年8月生，中共党员，硕士研究生学历，现任</w:t>
      </w:r>
      <w:r>
        <w:rPr>
          <w:rFonts w:hint="eastAsia" w:ascii="仿宋_GB2312" w:hAnsi="仿宋_GB2312" w:eastAsia="仿宋_GB2312" w:cs="仿宋_GB2312"/>
          <w:sz w:val="30"/>
          <w:szCs w:val="30"/>
          <w:lang w:eastAsia="zh-CN"/>
        </w:rPr>
        <w:t>武汉大学团委副书记</w:t>
      </w:r>
      <w:r>
        <w:rPr>
          <w:rFonts w:hint="eastAsia" w:ascii="仿宋_GB2312" w:hAnsi="仿宋_GB2312" w:eastAsia="仿宋_GB2312" w:cs="仿宋_GB2312"/>
          <w:kern w:val="2"/>
          <w:sz w:val="32"/>
          <w:szCs w:val="32"/>
          <w:lang w:val="en-US" w:eastAsia="zh-CN" w:bidi="ar-SA"/>
        </w:rPr>
        <w:t>、团委机关党支部书记、武汉大学青年志愿者协会秘书长。曾荣获湖北省优秀共青团干部、中国中部国际产能合作论坛暨企业对接洽谈会志愿服务先进个人、第十届中国（武汉）国际园林博览会志愿服务活动优秀指导老师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尼加提·艾买提，男，维吾尔族，1986年3月生，中共党员，博士研究生学历、讲师，现任中南财经政法大学团委常委、工商管理学院辅导员、十四届共青团湖北省委委员、十三届湖北省青年联合会常委。曾荣获全国最美志愿者、第十届中国青年志愿者优秀个人、全国首批5A级守信青年、湖北青年五四奖章、湖北杰出青年志愿者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6.袁辉，男，汉族，1988年8月生，群众，本科学历，现任湖北省恩施州巴东县清太坪镇白沙坪小学志愿支教教师。曾荣获</w:t>
      </w:r>
      <w:r>
        <w:rPr>
          <w:rFonts w:hint="eastAsia" w:ascii="仿宋_GB2312" w:hAnsi="仿宋_GB2312" w:eastAsia="仿宋_GB2312" w:cs="仿宋_GB2312"/>
          <w:sz w:val="30"/>
          <w:szCs w:val="30"/>
        </w:rPr>
        <w:t>中国青年五四奖章</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中国好人</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中国青年志愿者优秀个人</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荆楚楷模年度人物</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马云乡村教师奖</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湖北青年五四奖章</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希望工程园丁奖</w:t>
      </w:r>
      <w:r>
        <w:rPr>
          <w:rFonts w:hint="eastAsia" w:ascii="仿宋_GB2312" w:hAnsi="仿宋_GB2312" w:eastAsia="仿宋_GB2312" w:cs="仿宋_GB2312"/>
          <w:sz w:val="30"/>
          <w:szCs w:val="30"/>
          <w:lang w:eastAsia="zh-CN"/>
        </w:rPr>
        <w:t>等荣誉称号</w:t>
      </w:r>
      <w:r>
        <w:rPr>
          <w:rFonts w:hint="eastAsia" w:ascii="仿宋_GB2312" w:hAnsi="仿宋_GB2312" w:eastAsia="仿宋_GB2312" w:cs="仿宋_GB2312"/>
          <w:kern w:val="2"/>
          <w:sz w:val="32"/>
          <w:szCs w:val="32"/>
          <w:lang w:val="en-US" w:eastAsia="zh-CN" w:bidi="ar-SA"/>
        </w:rPr>
        <w:t>，拟推选为中国青年志愿者协会会员。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田悦，男，土家族，1973年11月生，中共党员，硕士研究生学历，现任湖北日报视觉新闻中心视觉总监、湖北省新闻摄影学会理事。作品曾荣获中国新闻奖、湖北新闻奖、湖北五四新闻奖。本人曾荣获全国优秀新闻摄影工作者、湖北日报十大杰出青年、全国抗震救灾新闻报道先进个人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8.周恬，男，汉族，1982年4月生，中共党员，本科学历，现任</w:t>
      </w:r>
      <w:r>
        <w:rPr>
          <w:rFonts w:hint="eastAsia" w:ascii="仿宋_GB2312" w:hAnsi="仿宋_GB2312" w:eastAsia="仿宋_GB2312" w:cs="仿宋_GB2312"/>
          <w:sz w:val="30"/>
          <w:szCs w:val="30"/>
        </w:rPr>
        <w:t>湖北广播电视台湖北之声《湖北新闻》主播</w:t>
      </w:r>
      <w:r>
        <w:rPr>
          <w:rFonts w:hint="eastAsia" w:ascii="仿宋_GB2312" w:hAnsi="仿宋_GB2312" w:eastAsia="仿宋_GB2312" w:cs="仿宋_GB2312"/>
          <w:kern w:val="2"/>
          <w:sz w:val="32"/>
          <w:szCs w:val="32"/>
          <w:lang w:val="en-US" w:eastAsia="zh-CN" w:bidi="ar-SA"/>
        </w:rPr>
        <w:t>、湖北省人大声音形象代言人、湖北省朗诵艺术家协会会员。作品多次荣获全国、全省播音主持作品一等奖。本人曾荣获湖北广播电视台十佳播音员主持人荣誉称号，拟推选为中国青年志愿者协会会员。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9.黄君，男，汉族，1983 年2 月生，中共党员，博士研究生学历，现任华中师范大学社会学院讲师，荆州市四叶草社会工作服务中心理事、督导，中国社会学学会社会福利专业委员会青年理事部理事成员。曾主持民政部政府购买儿童社会工作服务实践课题。本人曾荣获第五届社会学青年论坛三等奖、中国社会工作研究中心第五届林护杰出社会工作学生奖，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童超，男，汉族，1980年5月生，中共党员，本科学历，现任美灵宝现代农业股份有限公司董事长兼总经理、中国青年企业家协会会员、湖北省青年企业家协会副会长、湖北省青年联合会常委。曾荣获中国青年创业奖创业先锋奖、湖北省十大青年创业人物、湖北青年五四奖章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宫步坦，男，汉族，1977年1月生，无党派人士，博士研究生学历，是中国青年志愿者协会会员。现任湖北金卫律师事务所主任、湖北省人大代表、武汉市政协委员、湖北省律师协会副秘书长、武汉市法学会社会纠纷多元化解研究会会长。曾荣获湖北省百名现代服务业中青年领军人才、全国“六五”普法先进个人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杜诚诚，女，汉族，1986年4月生，中共党员，本科学历，武汉市青山区新沟桥街蒋家墩社区残疾人协理员、全国青联委员、湖北省青联委员。曾荣获全国最美志愿者、湖北青年五四奖章、湖北省三八红旗手、湖北省岗位学雷锋标兵、湖北省荆楚楷模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赵丽娟，女，汉族，1988年12月生，中共党员，硕士研究生学历，现任武汉铁路职业技术学院铁道通信与信号学院分团委书记。曾指导小桔灯春运团队荣获共青团全国铁道委员会铁路春运青年志愿者优秀组织奖、全国“三下乡”社会实践活动优秀单位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张思，女，汉族，1987年11月生，中共党员，本科学历，现任湖北省交通运输厅随岳高速公路管理处随县管理所副所长，湖北省妇联执委。曾荣获湖北省交通运输厅优秀共产党员、第五届最美中国路姐、湖北省交通运输系统先进个人、湖北青年五四奖章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15.许瑶，女，汉族，1987年1月生，中共党员，博士研究生学历，现任武汉理工大学马克思主义学院讲师、武汉理工大学团委副书记（兼职）。先后获得全国青年教师教学竞赛思政组二等奖、湖北省青年教师教学竞赛思政组一等奖。本人曾荣获湖北省五一劳动奖章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16.黄志伟，男，汉族，1979年7月生，中共党员，本科学历，现任湖北长江云电波兄妹文化传播有限公司总经理、湖北广播电视台楚天音乐广播主持人、湖北广播电视台播音员主持人专业委员会主任委员。曾荣获全国十佳音乐DJ、湖北广电十佳节目主持人、湖北广电长江之星等荣誉称号，拟推选为中国青年志愿者协会会员。</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团体会员及理事候选单位（17个）</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湖北省志愿者协会，成立于1994年12月，是中国青年志愿者协会常务理事单位。协会坚持围绕中心、服务大局，不断拓展服务领域，健全服务网络，凝聚社会力量，整合社会资源，推动青年志愿服务事业蓬勃发展。协会开展了本禹志愿服务队创建、湖北青年志愿者公益嘉年华等系列特色活动。曾荣获全国青年信用体系建设先进单位荣誉称号，拟推选为中国青年志愿者协会常务理事。</w:t>
      </w:r>
    </w:p>
    <w:p>
      <w:pPr>
        <w:pStyle w:val="4"/>
        <w:keepNext w:val="0"/>
        <w:keepLines w:val="0"/>
        <w:widowControl/>
        <w:numPr>
          <w:ilvl w:val="0"/>
          <w:numId w:val="0"/>
        </w:numPr>
        <w:suppressLineNumbers w:val="0"/>
        <w:shd w:val="clear" w:fill="FFFFFF"/>
        <w:spacing w:before="210" w:beforeAutospacing="0" w:after="210" w:afterAutospacing="0"/>
        <w:ind w:right="0" w:righ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襄阳草草义工协会，成立于2009年5月。社会公益活动覆盖社区养老、扶贫济困、文化宣传、卫生环保等多个领域。协会曾开展“周末爸妈”孤残儿童亲情抚慰、“紫薇花开”关爱留守妇女、“品味襄阳”——古城文化保护宣传等品牌活动。协会项目曾荣获第二届、第四届中国青年志愿服务项目大赛金奖，协会曾荣获湖北省首批十佳“公益木兰”项目组织，全国学雷锋志愿服务四个100最佳志愿服务组织等荣誉称号，拟推选为中国青年志愿者协会理事。</w:t>
      </w:r>
    </w:p>
    <w:p>
      <w:pPr>
        <w:pStyle w:val="4"/>
        <w:keepNext w:val="0"/>
        <w:keepLines w:val="0"/>
        <w:widowControl/>
        <w:numPr>
          <w:ilvl w:val="0"/>
          <w:numId w:val="0"/>
        </w:numPr>
        <w:suppressLineNumbers w:val="0"/>
        <w:shd w:val="clear" w:fill="FFFFFF"/>
        <w:spacing w:before="210" w:beforeAutospacing="0" w:after="210" w:afterAutospacing="0"/>
        <w:ind w:right="0" w:rightChars="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华中农业大学青年志愿者协会，成立于1996年3月。协会立足校园，深入社区，服务社会，逐步形成了“三下乡”“四进社区”“六大工程”等志愿服务品牌，在科技扶贫、环境保护、支教助学、助老扶弱、社区服务等多个领域开展了富有特色的志愿服务活动。协会曾荣获中国青年志愿者优秀组织奖、全国志愿服务示范团队、中国百个优秀志愿服务集体、全国学雷锋志愿服务示范单位、湖北省优秀志愿集体、荆楚学雷锋示范团队等荣誉称号，拟推选为中国青年志愿者协会理事。</w:t>
      </w:r>
    </w:p>
    <w:p>
      <w:pPr>
        <w:pStyle w:val="4"/>
        <w:keepNext w:val="0"/>
        <w:keepLines w:val="0"/>
        <w:widowControl/>
        <w:numPr>
          <w:ilvl w:val="0"/>
          <w:numId w:val="0"/>
        </w:numPr>
        <w:suppressLineNumbers w:val="0"/>
        <w:shd w:val="clear" w:fill="FFFFFF"/>
        <w:spacing w:before="210" w:beforeAutospacing="0" w:after="210" w:afterAutospacing="0"/>
        <w:ind w:right="0" w:rightChars="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en-US" w:eastAsia="zh-CN" w:bidi="ar-SA"/>
        </w:rPr>
        <w:t>湖北卓尔公益基金会，成立于2017年1月。基金会在精准扶贫、环境保护、教育助学、医疗教育四个领域</w:t>
      </w:r>
      <w:r>
        <w:rPr>
          <w:rFonts w:hint="eastAsia" w:ascii="仿宋_GB2312" w:hAnsi="仿宋_GB2312" w:eastAsia="仿宋_GB2312" w:cs="仿宋_GB2312"/>
          <w:kern w:val="2"/>
          <w:sz w:val="32"/>
          <w:szCs w:val="32"/>
          <w:lang w:val="en-US" w:eastAsia="zh-CN" w:bidi="ar-SA"/>
        </w:rPr>
        <w:t>开展志愿服务，</w:t>
      </w:r>
      <w:r>
        <w:rPr>
          <w:rFonts w:hint="default" w:ascii="仿宋_GB2312" w:hAnsi="仿宋_GB2312" w:eastAsia="仿宋_GB2312" w:cs="仿宋_GB2312"/>
          <w:kern w:val="2"/>
          <w:sz w:val="32"/>
          <w:szCs w:val="32"/>
          <w:lang w:val="en-US" w:eastAsia="zh-CN" w:bidi="ar-SA"/>
        </w:rPr>
        <w:t>开展了“乡亲乡爱”精准扶贫行动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“留住长江的微笑”、六一慈善行等品牌活动。基金会曾荣获阿拉善 SEE 基金会杰出贡献奖、爱心大使奖，长阳大病关爱壹佰基金荣誉榜等荣誉称号，拟推选为中国青年志愿者协会理事。</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生命阳光公益救援中心，成立于2008年8月，是中国青年志愿者协会会员单位。中心秉承知识守护生命、信念传递爱心的组织理念，积极开展“青春护航—未成年人安全教育进社区”、“我帮帮我”居家养老服务、生命阳光-长江救援等品牌活动。中心项目曾荣获第四届中国青年志愿服务大赛银奖、湖北省第四届青年志愿服务项目大赛金奖、湖北省关爱困境未成年人“希望伴飞计划”项目大赛一等奖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孝感市义工联合会，成立于2012年5月。联合会曾开展助学帮困、敬老助残、绿化环保、文明劝导、关爱老兵、等系列公益活动，救助云梦连体婴儿“玲珑姐妹”的事迹被央视多个栏目报道。联合会曾荣获第五届全国助残先进集体、全国学雷锋志愿服务四个100最佳志愿服务组织、湖北十佳青年志愿公益组织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大冶市志愿者协会，成立于2012年1月。协会致力搭建“互联网+志愿服务站”群众志愿服务平台，建立志愿服务线下阵地，建成“学雷锋志愿服务站”200个。协会曾开展文明创建、文明交通体验、助力精准扶贫、关爱留守儿童等志愿服务活动。协会曾荣获湖北省最佳志愿服务组织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华中科技大学大学生志愿者行动指导中心，成立于2005年3月，是中国青年志愿者协会会员单位。中心共有80余个长期志愿服务项目，覆盖扶贫、济困、救孤、恤病、助残、救灾、助学等多个领域。中心曾荣获全国青年志愿者注册工作先进单位荣誉称号，中心项目曾荣获第四届中国青年志愿服务项目大赛银奖，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中南民族大学青年志愿者协会，成立于2001年9月。协会主要开展文化宣传、环境保护、大型赛会、助力扶贫、支教助教等志愿服务项目。协会曾荣获全国五四红旗团支部、西藏自治区优秀志愿者服务队、第十一届全国青年志愿者优秀志愿服务组织奖、西藏自治区青年五四奖章（集体）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湖北工业大学青年志愿者协会，成立于2009年6月。协会主要开展绿色环保行动、古建筑修复与保护、水环境保护、节能减排、爱心支教等志愿服务活动。协会曾荣获全国大学生暑期“三下乡”社会实践活动优秀单位、全国高校百强学生社团、湖北省青年志愿者优秀组织奖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武汉市青年志愿者协会，成立于2005年10月，是中国青年志愿者协会理事单位。协会广泛开展“暖冬行动”、禁毒、防艾高校行等系列主题活动，承接第十届全国园林博览会、世界大健康博览会等大型赛会志愿服务活动，全面开展“助力河长制·共建美丽武汉”志愿服务行动。协会项目曾荣获武汉市最佳志愿服务项目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12.宜昌市志愿者协会，成立于2007年5月。协会围绕“尊老、助残、助学、扶贫、帮困、环保”六大主题，开展经常性的志愿服务活动。形成了“雀尕飞”关爱困境青少年、“保护母亲河”行动、“敬老从心开始，助老从我做起”等活动品牌。先后为中国诗歌节、世界超模大赛等重大赛会活动提供志愿服务。协会曾荣获宜昌市学雷锋先进集体荣誉称号，拟推选为中国青年志愿者协会会员。 </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武汉斗鱼网络科技有限公司（斗鱼直播），成立于2015年5月。2017年斗鱼成立《正能量》频道，先后与湖北省共青团、湖北经视等诸多机构进行合作，旨在引领整个行业的净化和提档升级，打造风清气正的网络空间。斗鱼2017成立全国首个“网红党支部”，2019年成立全国首个网络公益主播团”，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十堰市志愿者协会，成立于2008年12月。协会按照“队伍+阵地+项目+制度”的“四加志愿模式”，广泛开展关爱农民工子女、关爱留守儿童、保护母亲河、文明创建等志愿服务品牌活动。协会曾荣获十堰市第四届国际道教论坛先进单位、十堰市十星级志愿服务组织、十星级文明社会团体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15.中国地质大学(武汉)青年志愿者协会，成立于1993年3月，是中国青年志愿者协会会员单位。协会志愿服务活动覆盖了包括关爱行动、应急救助、大型赛会、社区建设等八个服务类别，曾开展“1分钱·公益初体验”“东航公益行”“同心同愿微公益”等品牌活动。协会曾荣获湖北省青年志愿者工作优秀组织单位、全国水环保公益人物大学生奖、全国高校百强社团等荣誉称号，拟推选为中国青年志愿者协会会员。</w:t>
      </w:r>
    </w:p>
    <w:p>
      <w:pPr>
        <w:pStyle w:val="4"/>
        <w:keepNext w:val="0"/>
        <w:keepLines w:val="0"/>
        <w:widowControl/>
        <w:suppressLineNumbers w:val="0"/>
        <w:shd w:val="clear" w:fill="FFFFFF"/>
        <w:spacing w:before="210" w:beforeAutospacing="0" w:after="210" w:afterAutospacing="0"/>
        <w:ind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16.监利一米爱心社，成立于2014年7月。爱心社曾开展助学助困、爱老敬老、关爱留守儿童、文明劝导、环境保护等志愿服务活动，并在各乡村小学建立关爱留守儿童服务站，常年提供志愿服务。爱心社曾荣获全国学雷锋志愿服务四个100最佳志愿服务组织、第十一届中国青年志愿者优秀组织等荣誉称号，拟推选为中国青年志愿者协会会员。  </w:t>
      </w:r>
    </w:p>
    <w:p>
      <w:pPr>
        <w:pStyle w:val="4"/>
        <w:keepNext w:val="0"/>
        <w:keepLines w:val="0"/>
        <w:widowControl/>
        <w:suppressLineNumbers w:val="0"/>
        <w:shd w:val="clear" w:fill="FFFFFF"/>
        <w:spacing w:before="210" w:beforeAutospacing="0" w:after="210" w:afterAutospacing="0"/>
        <w:ind w:right="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17.京山市义务工作者联合会，成立于2008年8月。联合会奉行“互帮互助、爱心传递”的活动宗旨，以“传播文明，服务社会”为目的，开展助学、助困、助残、敬老、环保等服务项目。联合会曾开展爱心早餐、应急救援等品牌活动。联合会曾荣获湖北省优秀青少年维权岗、湖北省学雷锋活动示范点、湖北省最佳志愿服务组织等荣誉称号，拟推选为中国青年志愿者协会会员。</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posOffset>2411095</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89.85pt;margin-top:0pt;height:144pt;width:144pt;mso-position-horizontal-relative:margin;mso-wrap-style:none;z-index:251658240;mso-width-relative:page;mso-height-relative:page;" filled="f" stroked="f" coordsize="21600,21600" o:gfxdata="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ER4bA1QAAAAgBAAAPAAAAAAAAAAEA&#10;IAAAACIAAABkcnMvZG93bnJldi54bWxQSwECFAAUAAAACACHTuJAStvN/xICAAATBAAADgAAAAAA&#10;AAABACAAAAAkAQAAZHJzL2Uyb0RvYy54bWxQSwUGAAAAAAYABgBZAQAAqA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30998650">
    <w:nsid w:val="554B4E7A"/>
    <w:multiLevelType w:val="singleLevel"/>
    <w:tmpl w:val="554B4E7A"/>
    <w:lvl w:ilvl="0" w:tentative="1">
      <w:start w:val="2"/>
      <w:numFmt w:val="chineseCounting"/>
      <w:suff w:val="nothing"/>
      <w:lvlText w:val="%1、"/>
      <w:lvlJc w:val="left"/>
      <w:rPr>
        <w:rFonts w:hint="eastAsia"/>
      </w:rPr>
    </w:lvl>
  </w:abstractNum>
  <w:num w:numId="1">
    <w:abstractNumId w:val="14309986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0B5837"/>
    <w:rsid w:val="003A4276"/>
    <w:rsid w:val="0042051C"/>
    <w:rsid w:val="00607150"/>
    <w:rsid w:val="00BD0F2A"/>
    <w:rsid w:val="01782580"/>
    <w:rsid w:val="0263067A"/>
    <w:rsid w:val="03AE193A"/>
    <w:rsid w:val="03D96B08"/>
    <w:rsid w:val="040931F4"/>
    <w:rsid w:val="050178F5"/>
    <w:rsid w:val="06184524"/>
    <w:rsid w:val="06467DFF"/>
    <w:rsid w:val="0688359E"/>
    <w:rsid w:val="09663BD0"/>
    <w:rsid w:val="098944C8"/>
    <w:rsid w:val="09D12F40"/>
    <w:rsid w:val="0A4024BC"/>
    <w:rsid w:val="0A51317F"/>
    <w:rsid w:val="0A7301FE"/>
    <w:rsid w:val="0A891F07"/>
    <w:rsid w:val="0ADC1B57"/>
    <w:rsid w:val="0AE93116"/>
    <w:rsid w:val="0B085953"/>
    <w:rsid w:val="0B816D83"/>
    <w:rsid w:val="0C142614"/>
    <w:rsid w:val="0D630F83"/>
    <w:rsid w:val="0D6B08DA"/>
    <w:rsid w:val="0D9E24A7"/>
    <w:rsid w:val="0E4F6BA6"/>
    <w:rsid w:val="0FE54F9D"/>
    <w:rsid w:val="10004008"/>
    <w:rsid w:val="10552313"/>
    <w:rsid w:val="11541DEF"/>
    <w:rsid w:val="11853AE1"/>
    <w:rsid w:val="12B47881"/>
    <w:rsid w:val="131C2ABE"/>
    <w:rsid w:val="13954FEA"/>
    <w:rsid w:val="13AC3C93"/>
    <w:rsid w:val="13E10105"/>
    <w:rsid w:val="16281BE0"/>
    <w:rsid w:val="1865373F"/>
    <w:rsid w:val="19132644"/>
    <w:rsid w:val="194A7482"/>
    <w:rsid w:val="1A0C67E4"/>
    <w:rsid w:val="1C2256EC"/>
    <w:rsid w:val="1CF13699"/>
    <w:rsid w:val="1DAA26AD"/>
    <w:rsid w:val="1DB115CD"/>
    <w:rsid w:val="207A2BB5"/>
    <w:rsid w:val="20BB4B25"/>
    <w:rsid w:val="21713789"/>
    <w:rsid w:val="226F5171"/>
    <w:rsid w:val="230607C3"/>
    <w:rsid w:val="241870EA"/>
    <w:rsid w:val="242D43D8"/>
    <w:rsid w:val="251912D9"/>
    <w:rsid w:val="259A5E9D"/>
    <w:rsid w:val="26237A31"/>
    <w:rsid w:val="27660AF9"/>
    <w:rsid w:val="27AC225E"/>
    <w:rsid w:val="28163669"/>
    <w:rsid w:val="2A25733A"/>
    <w:rsid w:val="2AC53E53"/>
    <w:rsid w:val="2AE22772"/>
    <w:rsid w:val="2B2C106F"/>
    <w:rsid w:val="2B987596"/>
    <w:rsid w:val="2C02512A"/>
    <w:rsid w:val="2C122CE9"/>
    <w:rsid w:val="2C854319"/>
    <w:rsid w:val="2DB56D56"/>
    <w:rsid w:val="2DF07EB0"/>
    <w:rsid w:val="2E772F88"/>
    <w:rsid w:val="30433B38"/>
    <w:rsid w:val="326D6A72"/>
    <w:rsid w:val="32BD4976"/>
    <w:rsid w:val="32D362C8"/>
    <w:rsid w:val="3418538A"/>
    <w:rsid w:val="3543031E"/>
    <w:rsid w:val="354B2A2B"/>
    <w:rsid w:val="367804D2"/>
    <w:rsid w:val="37335B01"/>
    <w:rsid w:val="37B964F6"/>
    <w:rsid w:val="38A0290C"/>
    <w:rsid w:val="38A90781"/>
    <w:rsid w:val="39137E4B"/>
    <w:rsid w:val="3996423F"/>
    <w:rsid w:val="3A6537B8"/>
    <w:rsid w:val="3A8370FE"/>
    <w:rsid w:val="3C271ACE"/>
    <w:rsid w:val="3C53415E"/>
    <w:rsid w:val="3D4248D5"/>
    <w:rsid w:val="3E261B5B"/>
    <w:rsid w:val="3E370B89"/>
    <w:rsid w:val="3EEA3CC7"/>
    <w:rsid w:val="3F806042"/>
    <w:rsid w:val="3FB63BA5"/>
    <w:rsid w:val="40231423"/>
    <w:rsid w:val="40303F34"/>
    <w:rsid w:val="406F64A1"/>
    <w:rsid w:val="40CF569B"/>
    <w:rsid w:val="40E44826"/>
    <w:rsid w:val="40FB0B40"/>
    <w:rsid w:val="410B5837"/>
    <w:rsid w:val="41412B4F"/>
    <w:rsid w:val="414B34CD"/>
    <w:rsid w:val="425E5F31"/>
    <w:rsid w:val="428F30D7"/>
    <w:rsid w:val="4302708F"/>
    <w:rsid w:val="44C32884"/>
    <w:rsid w:val="44E1445D"/>
    <w:rsid w:val="45035DF1"/>
    <w:rsid w:val="45480DD4"/>
    <w:rsid w:val="463F2C95"/>
    <w:rsid w:val="4689003B"/>
    <w:rsid w:val="47764A20"/>
    <w:rsid w:val="4AFE75A0"/>
    <w:rsid w:val="4CBD75DE"/>
    <w:rsid w:val="4ECA2ED9"/>
    <w:rsid w:val="4F1F576E"/>
    <w:rsid w:val="4F327ECD"/>
    <w:rsid w:val="50385D3B"/>
    <w:rsid w:val="510C58D4"/>
    <w:rsid w:val="51321B15"/>
    <w:rsid w:val="51653824"/>
    <w:rsid w:val="523934BC"/>
    <w:rsid w:val="52D74E58"/>
    <w:rsid w:val="535C5FD4"/>
    <w:rsid w:val="53CA4D60"/>
    <w:rsid w:val="53D0057D"/>
    <w:rsid w:val="53D2189C"/>
    <w:rsid w:val="53DC107B"/>
    <w:rsid w:val="53F44C77"/>
    <w:rsid w:val="553963EF"/>
    <w:rsid w:val="55F728EE"/>
    <w:rsid w:val="5623348E"/>
    <w:rsid w:val="58207906"/>
    <w:rsid w:val="5A7419AD"/>
    <w:rsid w:val="5B657FDB"/>
    <w:rsid w:val="5BCB20D0"/>
    <w:rsid w:val="5BE84153"/>
    <w:rsid w:val="5C8333AD"/>
    <w:rsid w:val="5D094C66"/>
    <w:rsid w:val="5D2241C5"/>
    <w:rsid w:val="5EDE702B"/>
    <w:rsid w:val="5F3A6A12"/>
    <w:rsid w:val="5F677FB2"/>
    <w:rsid w:val="60C56F9E"/>
    <w:rsid w:val="62601F69"/>
    <w:rsid w:val="62D1546F"/>
    <w:rsid w:val="63495F31"/>
    <w:rsid w:val="640175F8"/>
    <w:rsid w:val="640F3890"/>
    <w:rsid w:val="64205033"/>
    <w:rsid w:val="645047FA"/>
    <w:rsid w:val="646204A8"/>
    <w:rsid w:val="64F33AB0"/>
    <w:rsid w:val="667037F1"/>
    <w:rsid w:val="66C07177"/>
    <w:rsid w:val="675D22B2"/>
    <w:rsid w:val="6764331E"/>
    <w:rsid w:val="67745770"/>
    <w:rsid w:val="682146EE"/>
    <w:rsid w:val="68C025EE"/>
    <w:rsid w:val="69861497"/>
    <w:rsid w:val="69D02AC9"/>
    <w:rsid w:val="69D03C76"/>
    <w:rsid w:val="6B173424"/>
    <w:rsid w:val="6B976C4F"/>
    <w:rsid w:val="6DB27E8A"/>
    <w:rsid w:val="6F8B5CF8"/>
    <w:rsid w:val="6FF555D0"/>
    <w:rsid w:val="7079532E"/>
    <w:rsid w:val="72A4403D"/>
    <w:rsid w:val="72F003A8"/>
    <w:rsid w:val="730367C1"/>
    <w:rsid w:val="75457B6B"/>
    <w:rsid w:val="75951079"/>
    <w:rsid w:val="76594E9C"/>
    <w:rsid w:val="76ED3DA2"/>
    <w:rsid w:val="77DA7116"/>
    <w:rsid w:val="78077EF1"/>
    <w:rsid w:val="78577CD3"/>
    <w:rsid w:val="78B030F5"/>
    <w:rsid w:val="78C77680"/>
    <w:rsid w:val="7A7844D0"/>
    <w:rsid w:val="7AEF2C53"/>
    <w:rsid w:val="7C1C1A34"/>
    <w:rsid w:val="7C456D5F"/>
    <w:rsid w:val="7DD2127D"/>
    <w:rsid w:val="7E150790"/>
    <w:rsid w:val="7F994C9E"/>
    <w:rsid w:val="7FA669C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6524</Words>
  <Characters>6797</Characters>
  <Lines>0</Lines>
  <Paragraphs>0</Paragraphs>
  <TotalTime>0</TotalTime>
  <ScaleCrop>false</ScaleCrop>
  <LinksUpToDate>false</LinksUpToDate>
  <CharactersWithSpaces>6870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2019-05-20T07:09:00Z</dcterms:created>
  <dc:creator>y</dc:creator>
  <cp:lastModifiedBy>FFQC</cp:lastModifiedBy>
  <cp:lastPrinted>2019-05-23T03:09:00Z</cp:lastPrinted>
  <dcterms:modified xsi:type="dcterms:W3CDTF">2019-05-23T08:47:34Z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